
<file path=[Content_Types].xml><?xml version="1.0" encoding="utf-8"?>
<Types xmlns="http://schemas.openxmlformats.org/package/2006/content-types">
  <Default Extension="web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01DF6" w14:textId="49175EC9" w:rsidR="006A38A4" w:rsidRPr="000C40E3" w:rsidRDefault="006A38A4" w:rsidP="006A38A4">
      <w:pPr>
        <w:spacing w:line="240" w:lineRule="auto"/>
        <w:rPr>
          <w:sz w:val="32"/>
          <w:szCs w:val="32"/>
        </w:rPr>
      </w:pPr>
    </w:p>
    <w:p w14:paraId="6E5E3787" w14:textId="7918E3FC" w:rsidR="00F30890" w:rsidRDefault="005A3092" w:rsidP="00F30890">
      <w:pPr>
        <w:spacing w:line="240" w:lineRule="auto"/>
        <w:rPr>
          <w:rStyle w:val="Hyperlink"/>
          <w:sz w:val="22"/>
          <w:szCs w:val="22"/>
        </w:rPr>
      </w:pPr>
      <w:r>
        <w:rPr>
          <w:sz w:val="22"/>
          <w:szCs w:val="22"/>
        </w:rPr>
        <w:t>October 2</w:t>
      </w:r>
      <w:r w:rsidR="0041345F">
        <w:rPr>
          <w:sz w:val="22"/>
          <w:szCs w:val="22"/>
        </w:rPr>
        <w:t xml:space="preserve">, 2023                                                                                                                                      </w:t>
      </w:r>
      <w:r w:rsidR="00F30890">
        <w:rPr>
          <w:sz w:val="22"/>
          <w:szCs w:val="22"/>
        </w:rPr>
        <w:t>Contact:  Susan Cerra</w:t>
      </w:r>
      <w:r w:rsidR="00F30890">
        <w:rPr>
          <w:sz w:val="22"/>
          <w:szCs w:val="22"/>
        </w:rPr>
        <w:tab/>
      </w:r>
      <w:r w:rsidR="00F30890">
        <w:rPr>
          <w:sz w:val="22"/>
          <w:szCs w:val="22"/>
        </w:rPr>
        <w:tab/>
      </w:r>
      <w:r w:rsidR="00F30890">
        <w:rPr>
          <w:sz w:val="22"/>
          <w:szCs w:val="22"/>
        </w:rPr>
        <w:tab/>
        <w:t xml:space="preserve">                         </w:t>
      </w:r>
      <w:r w:rsidR="00F30890">
        <w:rPr>
          <w:sz w:val="22"/>
          <w:szCs w:val="22"/>
        </w:rPr>
        <w:tab/>
      </w:r>
      <w:r w:rsidR="00F30890">
        <w:rPr>
          <w:sz w:val="22"/>
          <w:szCs w:val="22"/>
        </w:rPr>
        <w:tab/>
      </w:r>
      <w:r w:rsidR="00F30890">
        <w:rPr>
          <w:sz w:val="22"/>
          <w:szCs w:val="22"/>
        </w:rPr>
        <w:tab/>
      </w:r>
      <w:r w:rsidR="00F30890">
        <w:rPr>
          <w:sz w:val="22"/>
          <w:szCs w:val="22"/>
        </w:rPr>
        <w:tab/>
      </w:r>
      <w:r w:rsidR="00F30890">
        <w:rPr>
          <w:sz w:val="22"/>
          <w:szCs w:val="22"/>
        </w:rPr>
        <w:tab/>
        <w:t xml:space="preserve">    </w:t>
      </w:r>
      <w:r w:rsidR="00066F34">
        <w:rPr>
          <w:sz w:val="22"/>
          <w:szCs w:val="22"/>
        </w:rPr>
        <w:t xml:space="preserve"> </w:t>
      </w:r>
      <w:r w:rsidR="00F30890">
        <w:rPr>
          <w:sz w:val="22"/>
          <w:szCs w:val="22"/>
        </w:rPr>
        <w:t xml:space="preserve">          </w:t>
      </w:r>
      <w:proofErr w:type="gramStart"/>
      <w:r w:rsidR="00F30890">
        <w:rPr>
          <w:sz w:val="22"/>
          <w:szCs w:val="22"/>
        </w:rPr>
        <w:t xml:space="preserve">   </w:t>
      </w:r>
      <w:r w:rsidR="00441F5F">
        <w:rPr>
          <w:sz w:val="22"/>
          <w:szCs w:val="22"/>
        </w:rPr>
        <w:t>(</w:t>
      </w:r>
      <w:proofErr w:type="gramEnd"/>
      <w:r w:rsidR="00F30890">
        <w:rPr>
          <w:sz w:val="22"/>
          <w:szCs w:val="22"/>
        </w:rPr>
        <w:t xml:space="preserve">845) 848-7404                                                                                                                                                                              </w:t>
      </w:r>
      <w:hyperlink r:id="rId11" w:history="1">
        <w:r w:rsidRPr="00D920FF">
          <w:rPr>
            <w:rStyle w:val="Hyperlink"/>
            <w:sz w:val="22"/>
            <w:szCs w:val="22"/>
          </w:rPr>
          <w:t>susan.cerra@duny.edu</w:t>
        </w:r>
      </w:hyperlink>
    </w:p>
    <w:p w14:paraId="1016A62A" w14:textId="77777777" w:rsidR="008926DF" w:rsidRDefault="008926DF" w:rsidP="000638FF">
      <w:pPr>
        <w:spacing w:line="240" w:lineRule="auto"/>
        <w:jc w:val="center"/>
        <w:rPr>
          <w:b/>
          <w:sz w:val="28"/>
          <w:szCs w:val="28"/>
        </w:rPr>
      </w:pPr>
    </w:p>
    <w:p w14:paraId="51BE70C4" w14:textId="2A7B02C3" w:rsidR="00391BBB" w:rsidRDefault="005A3092" w:rsidP="000638FF">
      <w:pPr>
        <w:spacing w:line="240" w:lineRule="auto"/>
        <w:jc w:val="center"/>
        <w:rPr>
          <w:b/>
          <w:sz w:val="28"/>
          <w:szCs w:val="28"/>
        </w:rPr>
      </w:pPr>
      <w:r>
        <w:rPr>
          <w:b/>
          <w:sz w:val="28"/>
          <w:szCs w:val="28"/>
        </w:rPr>
        <w:t>PRESIDENT SR. MARY EILEEN O’BRIEN ANNOUNCES RETIREMENT</w:t>
      </w:r>
    </w:p>
    <w:p w14:paraId="4000FA2C" w14:textId="111455CF" w:rsidR="00753A6D" w:rsidRDefault="002A653B" w:rsidP="008926DF">
      <w:pPr>
        <w:jc w:val="both"/>
        <w:rPr>
          <w:rFonts w:ascii="Arial" w:hAnsi="Arial" w:cs="Arial"/>
        </w:rPr>
      </w:pPr>
      <w:r w:rsidRPr="008926DF">
        <w:rPr>
          <w:rFonts w:ascii="Arial" w:hAnsi="Arial" w:cs="Arial"/>
        </w:rPr>
        <w:t>Orangeburg, NY</w:t>
      </w:r>
      <w:r w:rsidR="002F1287">
        <w:rPr>
          <w:rFonts w:ascii="Arial" w:hAnsi="Arial" w:cs="Arial"/>
        </w:rPr>
        <w:t xml:space="preserve"> – Sr. </w:t>
      </w:r>
      <w:r w:rsidR="00541C02">
        <w:rPr>
          <w:rFonts w:ascii="Arial" w:hAnsi="Arial" w:cs="Arial"/>
        </w:rPr>
        <w:t>Mary Eileen O’Brien, O.P., Ph.D.,</w:t>
      </w:r>
      <w:r w:rsidR="00681E2C">
        <w:rPr>
          <w:rFonts w:ascii="Arial" w:hAnsi="Arial" w:cs="Arial"/>
        </w:rPr>
        <w:t xml:space="preserve"> President, Dominican University New York,</w:t>
      </w:r>
      <w:r w:rsidR="00541C02">
        <w:rPr>
          <w:rFonts w:ascii="Arial" w:hAnsi="Arial" w:cs="Arial"/>
        </w:rPr>
        <w:t xml:space="preserve"> announced today that she will be retiring</w:t>
      </w:r>
      <w:r w:rsidR="00BD3438">
        <w:rPr>
          <w:rFonts w:ascii="Arial" w:hAnsi="Arial" w:cs="Arial"/>
        </w:rPr>
        <w:t xml:space="preserve">. </w:t>
      </w:r>
      <w:r w:rsidR="007F209E">
        <w:rPr>
          <w:rFonts w:ascii="Arial" w:hAnsi="Arial" w:cs="Arial"/>
        </w:rPr>
        <w:t>“It has been a distinct privilege to</w:t>
      </w:r>
      <w:r w:rsidR="009B1727">
        <w:rPr>
          <w:rFonts w:ascii="Arial" w:hAnsi="Arial" w:cs="Arial"/>
        </w:rPr>
        <w:t xml:space="preserve"> serve as the president of this remarkable institution </w:t>
      </w:r>
      <w:r w:rsidR="00681E2C">
        <w:rPr>
          <w:rFonts w:ascii="Arial" w:hAnsi="Arial" w:cs="Arial"/>
        </w:rPr>
        <w:t xml:space="preserve">for </w:t>
      </w:r>
      <w:r w:rsidR="009B1727">
        <w:rPr>
          <w:rFonts w:ascii="Arial" w:hAnsi="Arial" w:cs="Arial"/>
        </w:rPr>
        <w:t>35 years</w:t>
      </w:r>
      <w:r w:rsidR="00681E2C">
        <w:rPr>
          <w:rFonts w:ascii="Arial" w:hAnsi="Arial" w:cs="Arial"/>
        </w:rPr>
        <w:t xml:space="preserve">,” she said, noting that she </w:t>
      </w:r>
      <w:r w:rsidR="00541C02">
        <w:rPr>
          <w:rFonts w:ascii="Arial" w:hAnsi="Arial" w:cs="Arial"/>
        </w:rPr>
        <w:t xml:space="preserve">has not set </w:t>
      </w:r>
      <w:r w:rsidR="00753A6D">
        <w:rPr>
          <w:rFonts w:ascii="Arial" w:hAnsi="Arial" w:cs="Arial"/>
        </w:rPr>
        <w:t xml:space="preserve">a definite date for her departure to give the Board of Trustees adequate time to search for a new president and to ensure that there is a smooth transition to new leadership.  </w:t>
      </w:r>
    </w:p>
    <w:p w14:paraId="2906A907" w14:textId="5D106AC7" w:rsidR="00681E2C" w:rsidRDefault="00753A6D" w:rsidP="008926DF">
      <w:pPr>
        <w:jc w:val="both"/>
        <w:rPr>
          <w:rFonts w:ascii="Arial" w:hAnsi="Arial" w:cs="Arial"/>
        </w:rPr>
      </w:pPr>
      <w:r>
        <w:rPr>
          <w:rFonts w:ascii="Arial" w:hAnsi="Arial" w:cs="Arial"/>
        </w:rPr>
        <w:t>In an email to students, faculty, and staff</w:t>
      </w:r>
      <w:r w:rsidR="0048164F">
        <w:rPr>
          <w:rFonts w:ascii="Arial" w:hAnsi="Arial" w:cs="Arial"/>
        </w:rPr>
        <w:t xml:space="preserve">, </w:t>
      </w:r>
      <w:r>
        <w:rPr>
          <w:rFonts w:ascii="Arial" w:hAnsi="Arial" w:cs="Arial"/>
        </w:rPr>
        <w:t xml:space="preserve">Sr. Mary Eileen wrote, </w:t>
      </w:r>
      <w:r w:rsidR="00B25201">
        <w:rPr>
          <w:rFonts w:ascii="Arial" w:hAnsi="Arial" w:cs="Arial"/>
        </w:rPr>
        <w:t>“</w:t>
      </w:r>
      <w:r>
        <w:rPr>
          <w:rFonts w:ascii="Arial" w:hAnsi="Arial" w:cs="Arial"/>
        </w:rPr>
        <w:t xml:space="preserve">Serving as president of Dominican University has never been a job for me; it has been a mission and a calling.  </w:t>
      </w:r>
      <w:r w:rsidR="00B25201">
        <w:rPr>
          <w:rFonts w:ascii="Arial" w:hAnsi="Arial" w:cs="Arial"/>
        </w:rPr>
        <w:t>I</w:t>
      </w:r>
      <w:r>
        <w:rPr>
          <w:rFonts w:ascii="Arial" w:hAnsi="Arial" w:cs="Arial"/>
        </w:rPr>
        <w:t xml:space="preserve"> will forever hold the University, its students, faculty, staff, and alumni in my heart.</w:t>
      </w:r>
      <w:r w:rsidR="00B25201">
        <w:rPr>
          <w:rFonts w:ascii="Arial" w:hAnsi="Arial" w:cs="Arial"/>
        </w:rPr>
        <w:t xml:space="preserve">” </w:t>
      </w:r>
      <w:r w:rsidR="00E8142F">
        <w:rPr>
          <w:rFonts w:ascii="Arial" w:hAnsi="Arial" w:cs="Arial"/>
        </w:rPr>
        <w:t xml:space="preserve">  </w:t>
      </w:r>
      <w:r w:rsidR="00B25201">
        <w:rPr>
          <w:rFonts w:ascii="Arial" w:hAnsi="Arial" w:cs="Arial"/>
        </w:rPr>
        <w:t xml:space="preserve"> </w:t>
      </w:r>
    </w:p>
    <w:p w14:paraId="7A96A10B" w14:textId="05E74853" w:rsidR="000C40E3" w:rsidRDefault="00681E2C" w:rsidP="000C40E3">
      <w:pPr>
        <w:jc w:val="both"/>
        <w:rPr>
          <w:rFonts w:ascii="Arial" w:hAnsi="Arial" w:cs="Arial"/>
        </w:rPr>
      </w:pPr>
      <w:bookmarkStart w:id="0" w:name="_Hlk146882408"/>
      <w:r>
        <w:rPr>
          <w:rFonts w:ascii="Arial" w:hAnsi="Arial" w:cs="Arial"/>
        </w:rPr>
        <w:t xml:space="preserve">Steven Sabatini, Chair of the Dominican University Board of Trustees, thanked Sr. Mary Eileen for her unparalleled service to the </w:t>
      </w:r>
      <w:r w:rsidR="002F1287">
        <w:rPr>
          <w:rFonts w:ascii="Arial" w:hAnsi="Arial" w:cs="Arial"/>
        </w:rPr>
        <w:t>University, “H</w:t>
      </w:r>
      <w:r w:rsidR="00BB0B1C">
        <w:rPr>
          <w:rFonts w:ascii="Arial" w:hAnsi="Arial" w:cs="Arial"/>
        </w:rPr>
        <w:t>er</w:t>
      </w:r>
      <w:r w:rsidR="002F1287">
        <w:rPr>
          <w:rFonts w:ascii="Arial" w:hAnsi="Arial" w:cs="Arial"/>
        </w:rPr>
        <w:t xml:space="preserve"> </w:t>
      </w:r>
      <w:r w:rsidR="00BB0B1C">
        <w:rPr>
          <w:rFonts w:ascii="Arial" w:hAnsi="Arial" w:cs="Arial"/>
        </w:rPr>
        <w:t xml:space="preserve">leadership and vision </w:t>
      </w:r>
      <w:r w:rsidR="00811C21">
        <w:rPr>
          <w:rFonts w:ascii="Arial" w:hAnsi="Arial" w:cs="Arial"/>
        </w:rPr>
        <w:t>t</w:t>
      </w:r>
      <w:r w:rsidR="00BB0B1C">
        <w:rPr>
          <w:rFonts w:ascii="Arial" w:hAnsi="Arial" w:cs="Arial"/>
        </w:rPr>
        <w:t xml:space="preserve">ransformed </w:t>
      </w:r>
      <w:r w:rsidR="00811C21">
        <w:rPr>
          <w:rFonts w:ascii="Arial" w:hAnsi="Arial" w:cs="Arial"/>
        </w:rPr>
        <w:t>what was once a small college</w:t>
      </w:r>
      <w:r w:rsidR="00EA7B4F">
        <w:rPr>
          <w:rFonts w:ascii="Arial" w:hAnsi="Arial" w:cs="Arial"/>
        </w:rPr>
        <w:t xml:space="preserve"> in</w:t>
      </w:r>
      <w:r w:rsidR="00811C21">
        <w:rPr>
          <w:rFonts w:ascii="Arial" w:hAnsi="Arial" w:cs="Arial"/>
        </w:rPr>
        <w:t xml:space="preserve">to a </w:t>
      </w:r>
      <w:r>
        <w:rPr>
          <w:rFonts w:ascii="Arial" w:hAnsi="Arial" w:cs="Arial"/>
        </w:rPr>
        <w:t>respected university. The campus has</w:t>
      </w:r>
      <w:r w:rsidR="0048164F">
        <w:rPr>
          <w:rFonts w:ascii="Arial" w:hAnsi="Arial" w:cs="Arial"/>
        </w:rPr>
        <w:t xml:space="preserve"> </w:t>
      </w:r>
      <w:r w:rsidR="00811C21">
        <w:rPr>
          <w:rFonts w:ascii="Arial" w:hAnsi="Arial" w:cs="Arial"/>
        </w:rPr>
        <w:t xml:space="preserve">greatly </w:t>
      </w:r>
      <w:r w:rsidR="0048164F">
        <w:rPr>
          <w:rFonts w:ascii="Arial" w:hAnsi="Arial" w:cs="Arial"/>
        </w:rPr>
        <w:t>expanded with new</w:t>
      </w:r>
      <w:r w:rsidR="00BB0B1C">
        <w:rPr>
          <w:rFonts w:ascii="Arial" w:hAnsi="Arial" w:cs="Arial"/>
        </w:rPr>
        <w:t>,</w:t>
      </w:r>
      <w:r w:rsidR="0048164F">
        <w:rPr>
          <w:rFonts w:ascii="Arial" w:hAnsi="Arial" w:cs="Arial"/>
        </w:rPr>
        <w:t xml:space="preserve"> modern buildings and academic programs, including those offering master’s and doctorate</w:t>
      </w:r>
      <w:r w:rsidR="00BB0B1C">
        <w:rPr>
          <w:rFonts w:ascii="Arial" w:hAnsi="Arial" w:cs="Arial"/>
        </w:rPr>
        <w:t xml:space="preserve"> degrees,” </w:t>
      </w:r>
      <w:r w:rsidR="00736F07">
        <w:rPr>
          <w:rFonts w:ascii="Arial" w:hAnsi="Arial" w:cs="Arial"/>
        </w:rPr>
        <w:t>he said.</w:t>
      </w:r>
      <w:r w:rsidR="00BB0B1C">
        <w:rPr>
          <w:rFonts w:ascii="Arial" w:hAnsi="Arial" w:cs="Arial"/>
        </w:rPr>
        <w:t xml:space="preserve"> “</w:t>
      </w:r>
      <w:r w:rsidR="00811C21">
        <w:rPr>
          <w:rFonts w:ascii="Arial" w:hAnsi="Arial" w:cs="Arial"/>
        </w:rPr>
        <w:t>I am proud to have worked with her for the last 21 years, including the past three as Chair of the Board of Trustees. Sister Mary Eileen will be missed, and we wish her only the best as she embarks on a new phase of her life.”</w:t>
      </w:r>
      <w:r w:rsidR="007F389B">
        <w:rPr>
          <w:rFonts w:ascii="Arial" w:hAnsi="Arial" w:cs="Arial"/>
        </w:rPr>
        <w:t xml:space="preserve"> Sabatini said that the Board will be establishing a committee to begin the search for a new president.  </w:t>
      </w:r>
    </w:p>
    <w:p w14:paraId="2F1DF96F" w14:textId="3E5BAE37" w:rsidR="000C40E3" w:rsidRDefault="000C40E3" w:rsidP="000C40E3">
      <w:pPr>
        <w:jc w:val="both"/>
        <w:rPr>
          <w:rFonts w:ascii="Arial" w:hAnsi="Arial" w:cs="Arial"/>
        </w:rPr>
      </w:pPr>
      <w:r>
        <w:rPr>
          <w:rFonts w:ascii="Arial" w:hAnsi="Arial" w:cs="Arial"/>
        </w:rPr>
        <w:t xml:space="preserve">Sr. Mary Eileen said the fact that the institution attained prestigious university status, and constructed a long-awaited turf field and track for student athletes factored into her decision. “Having recently achieved both these long-term goals, I feel the time is right for me to announce my impending retirement,” she said.  </w:t>
      </w:r>
      <w:r w:rsidR="008D6218">
        <w:rPr>
          <w:rFonts w:ascii="Arial" w:hAnsi="Arial" w:cs="Arial"/>
        </w:rPr>
        <w:t xml:space="preserve">The turf field was officially named the O’Brien </w:t>
      </w:r>
      <w:r w:rsidR="00643A7F">
        <w:rPr>
          <w:rFonts w:ascii="Arial" w:hAnsi="Arial" w:cs="Arial"/>
        </w:rPr>
        <w:t>F</w:t>
      </w:r>
      <w:r w:rsidR="008D6218">
        <w:rPr>
          <w:rFonts w:ascii="Arial" w:hAnsi="Arial" w:cs="Arial"/>
        </w:rPr>
        <w:t xml:space="preserve">ield on Saturday, September 30, 2023, in recognition of Sr. Mary Eileen’s years of visionary leadership and service.  </w:t>
      </w:r>
      <w:r>
        <w:rPr>
          <w:rFonts w:ascii="Arial" w:hAnsi="Arial" w:cs="Arial"/>
        </w:rPr>
        <w:t xml:space="preserve"> </w:t>
      </w:r>
    </w:p>
    <w:p w14:paraId="3D2DBAA6" w14:textId="1C2CCDFE" w:rsidR="000C054B" w:rsidRDefault="007F389B" w:rsidP="000C40E3">
      <w:pPr>
        <w:jc w:val="both"/>
        <w:rPr>
          <w:rFonts w:ascii="Arial" w:hAnsi="Arial" w:cs="Arial"/>
        </w:rPr>
      </w:pPr>
      <w:r>
        <w:rPr>
          <w:rFonts w:ascii="Arial" w:hAnsi="Arial" w:cs="Arial"/>
        </w:rPr>
        <w:t>Sister Mary Eileen is a member of the Dominican Sisters of Blauvelt and has dedicated herself to education</w:t>
      </w:r>
      <w:r w:rsidR="00937F6A">
        <w:rPr>
          <w:rFonts w:ascii="Arial" w:hAnsi="Arial" w:cs="Arial"/>
        </w:rPr>
        <w:t xml:space="preserve">, </w:t>
      </w:r>
      <w:r>
        <w:rPr>
          <w:rFonts w:ascii="Arial" w:hAnsi="Arial" w:cs="Arial"/>
        </w:rPr>
        <w:t>congregational excellence</w:t>
      </w:r>
      <w:r w:rsidR="00937F6A">
        <w:rPr>
          <w:rFonts w:ascii="Arial" w:hAnsi="Arial" w:cs="Arial"/>
        </w:rPr>
        <w:t>,</w:t>
      </w:r>
      <w:r>
        <w:rPr>
          <w:rFonts w:ascii="Arial" w:hAnsi="Arial" w:cs="Arial"/>
        </w:rPr>
        <w:t xml:space="preserve"> and leadership for more than 50 years.  </w:t>
      </w:r>
      <w:r w:rsidR="000C40E3">
        <w:rPr>
          <w:rFonts w:ascii="Arial" w:hAnsi="Arial" w:cs="Arial"/>
        </w:rPr>
        <w:t>She b</w:t>
      </w:r>
      <w:r w:rsidRPr="007F389B">
        <w:rPr>
          <w:rFonts w:ascii="Arial" w:hAnsi="Arial" w:cs="Arial"/>
        </w:rPr>
        <w:t xml:space="preserve">egan her educational career in the Bronx, where she was raised. </w:t>
      </w:r>
      <w:r w:rsidR="00CA1BDF">
        <w:rPr>
          <w:rFonts w:ascii="Arial" w:hAnsi="Arial" w:cs="Arial"/>
        </w:rPr>
        <w:t>S</w:t>
      </w:r>
      <w:r w:rsidRPr="007F389B">
        <w:rPr>
          <w:rFonts w:ascii="Arial" w:hAnsi="Arial" w:cs="Arial"/>
        </w:rPr>
        <w:t xml:space="preserve">he taught mathematics at St. Benedict’s School and St. Pius High School before </w:t>
      </w:r>
      <w:r w:rsidR="00CA1BDF">
        <w:rPr>
          <w:rFonts w:ascii="Arial" w:hAnsi="Arial" w:cs="Arial"/>
        </w:rPr>
        <w:t xml:space="preserve">becoming the </w:t>
      </w:r>
      <w:r w:rsidRPr="007F389B">
        <w:rPr>
          <w:rFonts w:ascii="Arial" w:hAnsi="Arial" w:cs="Arial"/>
        </w:rPr>
        <w:t xml:space="preserve">principal of St. Luke’s School in the South Bronx.  In 1977, she was called upon to </w:t>
      </w:r>
    </w:p>
    <w:p w14:paraId="2103CB7B" w14:textId="77777777" w:rsidR="000C054B" w:rsidRDefault="000C054B" w:rsidP="00CA1BDF">
      <w:pPr>
        <w:jc w:val="center"/>
        <w:rPr>
          <w:rFonts w:ascii="Arial" w:hAnsi="Arial" w:cs="Arial"/>
        </w:rPr>
      </w:pPr>
      <w:bookmarkStart w:id="1" w:name="_GoBack"/>
      <w:bookmarkEnd w:id="1"/>
    </w:p>
    <w:p w14:paraId="6AE25D17" w14:textId="22496F2E" w:rsidR="007F389B" w:rsidRDefault="007F389B" w:rsidP="00BD3438">
      <w:pPr>
        <w:jc w:val="both"/>
        <w:rPr>
          <w:rFonts w:ascii="Arial" w:hAnsi="Arial" w:cs="Arial"/>
        </w:rPr>
      </w:pPr>
      <w:r w:rsidRPr="007F389B">
        <w:rPr>
          <w:rFonts w:ascii="Arial" w:hAnsi="Arial" w:cs="Arial"/>
        </w:rPr>
        <w:t xml:space="preserve">assist her mentor and former teacher, Sr. Natalie Casey, </w:t>
      </w:r>
      <w:r w:rsidR="00CA1BDF">
        <w:rPr>
          <w:rFonts w:ascii="Arial" w:hAnsi="Arial" w:cs="Arial"/>
        </w:rPr>
        <w:t xml:space="preserve">who </w:t>
      </w:r>
      <w:r w:rsidR="000C40E3">
        <w:rPr>
          <w:rFonts w:ascii="Arial" w:hAnsi="Arial" w:cs="Arial"/>
        </w:rPr>
        <w:t xml:space="preserve">was </w:t>
      </w:r>
      <w:r w:rsidR="00CA1BDF">
        <w:rPr>
          <w:rFonts w:ascii="Arial" w:hAnsi="Arial" w:cs="Arial"/>
        </w:rPr>
        <w:t>President</w:t>
      </w:r>
      <w:r w:rsidR="00794DF2">
        <w:rPr>
          <w:rFonts w:ascii="Arial" w:hAnsi="Arial" w:cs="Arial"/>
        </w:rPr>
        <w:t xml:space="preserve"> </w:t>
      </w:r>
      <w:r w:rsidR="00CA1BDF">
        <w:rPr>
          <w:rFonts w:ascii="Arial" w:hAnsi="Arial" w:cs="Arial"/>
        </w:rPr>
        <w:t>of</w:t>
      </w:r>
      <w:r w:rsidR="0022295C">
        <w:rPr>
          <w:rFonts w:ascii="Arial" w:hAnsi="Arial" w:cs="Arial"/>
        </w:rPr>
        <w:t xml:space="preserve"> </w:t>
      </w:r>
      <w:r w:rsidR="002F1287">
        <w:rPr>
          <w:rFonts w:ascii="Arial" w:hAnsi="Arial" w:cs="Arial"/>
        </w:rPr>
        <w:t xml:space="preserve">what was then </w:t>
      </w:r>
      <w:r w:rsidRPr="00224DC9">
        <w:rPr>
          <w:rFonts w:ascii="Arial" w:hAnsi="Arial" w:cs="Arial"/>
        </w:rPr>
        <w:t xml:space="preserve">Dominican College, Sr. Mary Eileen’s </w:t>
      </w:r>
      <w:r w:rsidR="00224DC9">
        <w:rPr>
          <w:rFonts w:ascii="Arial" w:hAnsi="Arial" w:cs="Arial"/>
        </w:rPr>
        <w:t>a</w:t>
      </w:r>
      <w:r w:rsidRPr="00224DC9">
        <w:rPr>
          <w:rFonts w:ascii="Arial" w:hAnsi="Arial" w:cs="Arial"/>
        </w:rPr>
        <w:t xml:space="preserve">lma </w:t>
      </w:r>
      <w:r w:rsidR="00CC1928">
        <w:rPr>
          <w:rFonts w:ascii="Arial" w:hAnsi="Arial" w:cs="Arial"/>
        </w:rPr>
        <w:t>m</w:t>
      </w:r>
      <w:r w:rsidRPr="00224DC9">
        <w:rPr>
          <w:rFonts w:ascii="Arial" w:hAnsi="Arial" w:cs="Arial"/>
        </w:rPr>
        <w:t xml:space="preserve">ater.  </w:t>
      </w:r>
      <w:r w:rsidR="0022295C">
        <w:rPr>
          <w:rFonts w:ascii="Arial" w:hAnsi="Arial" w:cs="Arial"/>
        </w:rPr>
        <w:t xml:space="preserve">Sr. Mary Eileen </w:t>
      </w:r>
      <w:r w:rsidR="00CA1BDF">
        <w:rPr>
          <w:rFonts w:ascii="Arial" w:hAnsi="Arial" w:cs="Arial"/>
        </w:rPr>
        <w:t>later</w:t>
      </w:r>
      <w:r w:rsidRPr="00224DC9">
        <w:rPr>
          <w:rFonts w:ascii="Arial" w:hAnsi="Arial" w:cs="Arial"/>
        </w:rPr>
        <w:t xml:space="preserve"> </w:t>
      </w:r>
      <w:r w:rsidR="00224DC9" w:rsidRPr="00224DC9">
        <w:rPr>
          <w:rFonts w:ascii="Arial" w:hAnsi="Arial" w:cs="Arial"/>
        </w:rPr>
        <w:t>served</w:t>
      </w:r>
      <w:r w:rsidRPr="00224DC9">
        <w:rPr>
          <w:rFonts w:ascii="Arial" w:hAnsi="Arial" w:cs="Arial"/>
        </w:rPr>
        <w:t xml:space="preserve"> as </w:t>
      </w:r>
      <w:r w:rsidR="00224DC9" w:rsidRPr="00224DC9">
        <w:rPr>
          <w:rFonts w:ascii="Arial" w:hAnsi="Arial" w:cs="Arial"/>
        </w:rPr>
        <w:t xml:space="preserve">Acting </w:t>
      </w:r>
      <w:r w:rsidRPr="00224DC9">
        <w:rPr>
          <w:rFonts w:ascii="Arial" w:hAnsi="Arial" w:cs="Arial"/>
        </w:rPr>
        <w:t xml:space="preserve">College President </w:t>
      </w:r>
      <w:r w:rsidR="00224DC9" w:rsidRPr="00224DC9">
        <w:rPr>
          <w:rFonts w:ascii="Arial" w:hAnsi="Arial" w:cs="Arial"/>
        </w:rPr>
        <w:t>for one year</w:t>
      </w:r>
      <w:r w:rsidR="00D25CD8">
        <w:rPr>
          <w:rFonts w:ascii="Arial" w:hAnsi="Arial" w:cs="Arial"/>
        </w:rPr>
        <w:t xml:space="preserve">, </w:t>
      </w:r>
      <w:r w:rsidR="00224DC9" w:rsidRPr="00224DC9">
        <w:rPr>
          <w:rFonts w:ascii="Arial" w:hAnsi="Arial" w:cs="Arial"/>
        </w:rPr>
        <w:t>was elected to serve as College President in 1979</w:t>
      </w:r>
      <w:r w:rsidR="00081779">
        <w:rPr>
          <w:rFonts w:ascii="Arial" w:hAnsi="Arial" w:cs="Arial"/>
        </w:rPr>
        <w:t>,</w:t>
      </w:r>
      <w:r w:rsidR="00224DC9" w:rsidRPr="00224DC9">
        <w:rPr>
          <w:rFonts w:ascii="Arial" w:hAnsi="Arial" w:cs="Arial"/>
        </w:rPr>
        <w:t xml:space="preserve"> and remained in that position until </w:t>
      </w:r>
      <w:r w:rsidR="00BD3438">
        <w:rPr>
          <w:rFonts w:ascii="Arial" w:hAnsi="Arial" w:cs="Arial"/>
        </w:rPr>
        <w:t>1987 when</w:t>
      </w:r>
      <w:r w:rsidR="00081779">
        <w:rPr>
          <w:rFonts w:ascii="Arial" w:hAnsi="Arial" w:cs="Arial"/>
        </w:rPr>
        <w:t xml:space="preserve"> she</w:t>
      </w:r>
      <w:r w:rsidR="00BD3438">
        <w:rPr>
          <w:rFonts w:ascii="Arial" w:hAnsi="Arial" w:cs="Arial"/>
        </w:rPr>
        <w:t xml:space="preserve"> </w:t>
      </w:r>
      <w:r w:rsidR="00081779">
        <w:rPr>
          <w:rFonts w:ascii="Arial" w:hAnsi="Arial" w:cs="Arial"/>
        </w:rPr>
        <w:t xml:space="preserve">left to lead the </w:t>
      </w:r>
      <w:r w:rsidR="00224DC9" w:rsidRPr="00224DC9">
        <w:rPr>
          <w:rFonts w:ascii="Arial" w:hAnsi="Arial" w:cs="Arial"/>
        </w:rPr>
        <w:t xml:space="preserve">Congregation of the Sisters of St. Dominic </w:t>
      </w:r>
      <w:r w:rsidR="00CC1928">
        <w:rPr>
          <w:rFonts w:ascii="Arial" w:hAnsi="Arial" w:cs="Arial"/>
        </w:rPr>
        <w:t xml:space="preserve">of </w:t>
      </w:r>
      <w:r w:rsidR="00224DC9" w:rsidRPr="00224DC9">
        <w:rPr>
          <w:rFonts w:ascii="Arial" w:hAnsi="Arial" w:cs="Arial"/>
        </w:rPr>
        <w:t>Blauvel</w:t>
      </w:r>
      <w:r w:rsidR="00CC1928">
        <w:rPr>
          <w:rFonts w:ascii="Arial" w:hAnsi="Arial" w:cs="Arial"/>
        </w:rPr>
        <w:t>t</w:t>
      </w:r>
      <w:r w:rsidR="00081779">
        <w:rPr>
          <w:rFonts w:ascii="Arial" w:hAnsi="Arial" w:cs="Arial"/>
        </w:rPr>
        <w:t xml:space="preserve"> for six years. </w:t>
      </w:r>
      <w:r w:rsidR="00CA1BDF">
        <w:rPr>
          <w:rFonts w:ascii="Arial" w:hAnsi="Arial" w:cs="Arial"/>
        </w:rPr>
        <w:t>In 199</w:t>
      </w:r>
      <w:r w:rsidR="0022295C">
        <w:rPr>
          <w:rFonts w:ascii="Arial" w:hAnsi="Arial" w:cs="Arial"/>
        </w:rPr>
        <w:t>7</w:t>
      </w:r>
      <w:r w:rsidR="00CA1BDF">
        <w:rPr>
          <w:rFonts w:ascii="Arial" w:hAnsi="Arial" w:cs="Arial"/>
        </w:rPr>
        <w:t xml:space="preserve">, </w:t>
      </w:r>
      <w:r w:rsidR="00CC1928">
        <w:rPr>
          <w:rFonts w:ascii="Arial" w:hAnsi="Arial" w:cs="Arial"/>
        </w:rPr>
        <w:t xml:space="preserve">she was </w:t>
      </w:r>
      <w:r w:rsidRPr="00224DC9">
        <w:rPr>
          <w:rFonts w:ascii="Arial" w:hAnsi="Arial" w:cs="Arial"/>
        </w:rPr>
        <w:t>chosen to serve again as President of the College</w:t>
      </w:r>
      <w:r w:rsidR="00CC1928">
        <w:rPr>
          <w:rFonts w:ascii="Arial" w:hAnsi="Arial" w:cs="Arial"/>
        </w:rPr>
        <w:t xml:space="preserve"> and has remained in the position </w:t>
      </w:r>
      <w:r w:rsidR="00794DF2">
        <w:rPr>
          <w:rFonts w:ascii="Arial" w:hAnsi="Arial" w:cs="Arial"/>
        </w:rPr>
        <w:t>ever since</w:t>
      </w:r>
      <w:r w:rsidR="00CC1928">
        <w:rPr>
          <w:rFonts w:ascii="Arial" w:hAnsi="Arial" w:cs="Arial"/>
        </w:rPr>
        <w:t xml:space="preserve">. </w:t>
      </w:r>
      <w:r w:rsidRPr="00224DC9">
        <w:rPr>
          <w:rFonts w:ascii="Arial" w:hAnsi="Arial" w:cs="Arial"/>
        </w:rPr>
        <w:t>Dominican College was renamed Dominican University New Yor</w:t>
      </w:r>
      <w:r w:rsidR="0022295C">
        <w:rPr>
          <w:rFonts w:ascii="Arial" w:hAnsi="Arial" w:cs="Arial"/>
        </w:rPr>
        <w:t>k in May 2022</w:t>
      </w:r>
      <w:r w:rsidR="00794DF2">
        <w:rPr>
          <w:rFonts w:ascii="Arial" w:hAnsi="Arial" w:cs="Arial"/>
        </w:rPr>
        <w:t xml:space="preserve">, </w:t>
      </w:r>
      <w:r w:rsidR="0022295C">
        <w:rPr>
          <w:rFonts w:ascii="Arial" w:hAnsi="Arial" w:cs="Arial"/>
        </w:rPr>
        <w:t>when the NYS Board of Regents approved the new University status</w:t>
      </w:r>
      <w:r w:rsidR="00794DF2">
        <w:rPr>
          <w:rFonts w:ascii="Arial" w:hAnsi="Arial" w:cs="Arial"/>
        </w:rPr>
        <w:t xml:space="preserve">, under Sr. Mary Eileen’s leadership. </w:t>
      </w:r>
      <w:r w:rsidR="0022295C">
        <w:rPr>
          <w:rFonts w:ascii="Arial" w:hAnsi="Arial" w:cs="Arial"/>
        </w:rPr>
        <w:t xml:space="preserve">   </w:t>
      </w:r>
    </w:p>
    <w:p w14:paraId="01E9461F" w14:textId="6BA0F851" w:rsidR="00BD3438" w:rsidRPr="00BD3438" w:rsidRDefault="00BD3438" w:rsidP="00BD3438">
      <w:pPr>
        <w:tabs>
          <w:tab w:val="center" w:pos="4680"/>
        </w:tabs>
        <w:suppressAutoHyphens/>
        <w:contextualSpacing/>
        <w:jc w:val="both"/>
        <w:rPr>
          <w:rFonts w:ascii="Arial" w:hAnsi="Arial" w:cs="Arial"/>
          <w:spacing w:val="-3"/>
        </w:rPr>
      </w:pPr>
      <w:r w:rsidRPr="00BD3438">
        <w:rPr>
          <w:rFonts w:ascii="Arial" w:hAnsi="Arial" w:cs="Arial"/>
        </w:rPr>
        <w:t>Sr. Mary Eileen earned a doctorate degree in Educational Administration and Supervision from Fordham University</w:t>
      </w:r>
      <w:r w:rsidR="00EE7CB8">
        <w:rPr>
          <w:rFonts w:ascii="Arial" w:hAnsi="Arial" w:cs="Arial"/>
        </w:rPr>
        <w:t xml:space="preserve">, </w:t>
      </w:r>
      <w:r w:rsidRPr="00BD3438">
        <w:rPr>
          <w:rFonts w:ascii="Arial" w:hAnsi="Arial" w:cs="Arial"/>
        </w:rPr>
        <w:t xml:space="preserve">a master’s degree in Adult and Higher Education from Teachers </w:t>
      </w:r>
      <w:r w:rsidR="0022295C">
        <w:rPr>
          <w:rFonts w:ascii="Arial" w:hAnsi="Arial" w:cs="Arial"/>
        </w:rPr>
        <w:t>College</w:t>
      </w:r>
      <w:r w:rsidRPr="00BD3438">
        <w:rPr>
          <w:rFonts w:ascii="Arial" w:hAnsi="Arial" w:cs="Arial"/>
        </w:rPr>
        <w:t xml:space="preserve"> of Columbia University</w:t>
      </w:r>
      <w:r w:rsidR="00EE7CB8">
        <w:rPr>
          <w:rFonts w:ascii="Arial" w:hAnsi="Arial" w:cs="Arial"/>
        </w:rPr>
        <w:t>,</w:t>
      </w:r>
      <w:r w:rsidRPr="00BD3438">
        <w:rPr>
          <w:rFonts w:ascii="Arial" w:hAnsi="Arial" w:cs="Arial"/>
        </w:rPr>
        <w:t xml:space="preserve"> and</w:t>
      </w:r>
      <w:r w:rsidR="000C054B">
        <w:rPr>
          <w:rFonts w:ascii="Arial" w:hAnsi="Arial" w:cs="Arial"/>
        </w:rPr>
        <w:t xml:space="preserve"> </w:t>
      </w:r>
      <w:r w:rsidR="0022295C">
        <w:rPr>
          <w:rFonts w:ascii="Arial" w:hAnsi="Arial" w:cs="Arial"/>
        </w:rPr>
        <w:t xml:space="preserve">a </w:t>
      </w:r>
      <w:r w:rsidR="000C054B">
        <w:rPr>
          <w:rFonts w:ascii="Arial" w:hAnsi="Arial" w:cs="Arial"/>
        </w:rPr>
        <w:t xml:space="preserve">master’s degree </w:t>
      </w:r>
      <w:r w:rsidRPr="00BD3438">
        <w:rPr>
          <w:rFonts w:ascii="Arial" w:hAnsi="Arial" w:cs="Arial"/>
        </w:rPr>
        <w:t xml:space="preserve">in Mathematics from Manhattan </w:t>
      </w:r>
      <w:r w:rsidR="00562D55">
        <w:rPr>
          <w:rFonts w:ascii="Arial" w:hAnsi="Arial" w:cs="Arial"/>
        </w:rPr>
        <w:t xml:space="preserve">College. </w:t>
      </w:r>
      <w:r w:rsidRPr="00BD3438">
        <w:rPr>
          <w:rFonts w:ascii="Arial" w:hAnsi="Arial" w:cs="Arial"/>
        </w:rPr>
        <w:t xml:space="preserve">She received a </w:t>
      </w:r>
      <w:r w:rsidR="000C054B">
        <w:rPr>
          <w:rFonts w:ascii="Arial" w:hAnsi="Arial" w:cs="Arial"/>
        </w:rPr>
        <w:t>B</w:t>
      </w:r>
      <w:r w:rsidRPr="00BD3438">
        <w:rPr>
          <w:rFonts w:ascii="Arial" w:hAnsi="Arial" w:cs="Arial"/>
        </w:rPr>
        <w:t xml:space="preserve">achelor of </w:t>
      </w:r>
      <w:r w:rsidR="000C054B">
        <w:rPr>
          <w:rFonts w:ascii="Arial" w:hAnsi="Arial" w:cs="Arial"/>
        </w:rPr>
        <w:t>A</w:t>
      </w:r>
      <w:r w:rsidRPr="00BD3438">
        <w:rPr>
          <w:rFonts w:ascii="Arial" w:hAnsi="Arial" w:cs="Arial"/>
        </w:rPr>
        <w:t>rts in English from Dominican College.  She is the recipient of numerous</w:t>
      </w:r>
      <w:r w:rsidR="0022295C">
        <w:rPr>
          <w:rFonts w:ascii="Arial" w:hAnsi="Arial" w:cs="Arial"/>
        </w:rPr>
        <w:t xml:space="preserve"> awards, </w:t>
      </w:r>
      <w:r w:rsidR="000C054B">
        <w:rPr>
          <w:rFonts w:ascii="Arial" w:hAnsi="Arial" w:cs="Arial"/>
        </w:rPr>
        <w:t>including the J</w:t>
      </w:r>
      <w:r w:rsidRPr="00BD3438">
        <w:rPr>
          <w:rFonts w:ascii="Arial" w:hAnsi="Arial" w:cs="Arial"/>
        </w:rPr>
        <w:t>ournal News/Junior Achievement Business Person of the Year, Rockland Employment Network</w:t>
      </w:r>
      <w:r w:rsidR="000C054B">
        <w:rPr>
          <w:rFonts w:ascii="Arial" w:hAnsi="Arial" w:cs="Arial"/>
        </w:rPr>
        <w:t xml:space="preserve"> </w:t>
      </w:r>
      <w:r w:rsidRPr="00BD3438">
        <w:rPr>
          <w:rFonts w:ascii="Arial" w:hAnsi="Arial" w:cs="Arial"/>
        </w:rPr>
        <w:t>Lifetime Achievement Award, Helen Hayes</w:t>
      </w:r>
      <w:r w:rsidR="002F1287">
        <w:rPr>
          <w:rFonts w:ascii="Arial" w:hAnsi="Arial" w:cs="Arial"/>
        </w:rPr>
        <w:t xml:space="preserve"> </w:t>
      </w:r>
      <w:r w:rsidRPr="00BD3438">
        <w:rPr>
          <w:rFonts w:ascii="Arial" w:hAnsi="Arial" w:cs="Arial"/>
        </w:rPr>
        <w:t>MacArthur Award, Annual Award</w:t>
      </w:r>
      <w:r w:rsidR="000C054B">
        <w:rPr>
          <w:rFonts w:ascii="Arial" w:hAnsi="Arial" w:cs="Arial"/>
        </w:rPr>
        <w:t xml:space="preserve"> from</w:t>
      </w:r>
      <w:r w:rsidRPr="00BD3438">
        <w:rPr>
          <w:rFonts w:ascii="Arial" w:hAnsi="Arial" w:cs="Arial"/>
        </w:rPr>
        <w:t xml:space="preserve"> Rockland Economic Development Corporation (RE</w:t>
      </w:r>
      <w:r w:rsidR="000C054B">
        <w:rPr>
          <w:rFonts w:ascii="Arial" w:hAnsi="Arial" w:cs="Arial"/>
        </w:rPr>
        <w:t>D</w:t>
      </w:r>
      <w:r w:rsidRPr="00BD3438">
        <w:rPr>
          <w:rFonts w:ascii="Arial" w:hAnsi="Arial" w:cs="Arial"/>
        </w:rPr>
        <w:t xml:space="preserve">C), Women Pioneers in Education Award, Dominican </w:t>
      </w:r>
      <w:r w:rsidR="000C054B">
        <w:rPr>
          <w:rFonts w:ascii="Arial" w:hAnsi="Arial" w:cs="Arial"/>
        </w:rPr>
        <w:t xml:space="preserve">University </w:t>
      </w:r>
      <w:r w:rsidRPr="00BD3438">
        <w:rPr>
          <w:rFonts w:ascii="Arial" w:hAnsi="Arial" w:cs="Arial"/>
        </w:rPr>
        <w:t>Hall of Fame</w:t>
      </w:r>
      <w:r w:rsidR="000C054B">
        <w:rPr>
          <w:rFonts w:ascii="Arial" w:hAnsi="Arial" w:cs="Arial"/>
        </w:rPr>
        <w:t>,</w:t>
      </w:r>
      <w:r w:rsidRPr="00BD3438">
        <w:rPr>
          <w:rFonts w:ascii="Arial" w:hAnsi="Arial" w:cs="Arial"/>
        </w:rPr>
        <w:t xml:space="preserve"> and Our Lady of the Rosary Leadership Award from the New York Archdiocese.</w:t>
      </w:r>
    </w:p>
    <w:p w14:paraId="651CDB1C" w14:textId="77777777" w:rsidR="000C054B" w:rsidRDefault="000C054B" w:rsidP="00736F07">
      <w:pPr>
        <w:spacing w:line="240" w:lineRule="auto"/>
        <w:contextualSpacing/>
        <w:jc w:val="both"/>
        <w:rPr>
          <w:rFonts w:ascii="Arial" w:hAnsi="Arial" w:cs="Arial"/>
        </w:rPr>
      </w:pPr>
    </w:p>
    <w:p w14:paraId="16D7405B" w14:textId="51EF4D79" w:rsidR="00EE7CB8" w:rsidRDefault="000C054B" w:rsidP="00736F07">
      <w:pPr>
        <w:contextualSpacing/>
        <w:jc w:val="both"/>
        <w:rPr>
          <w:rFonts w:ascii="Arial" w:hAnsi="Arial" w:cs="Arial"/>
        </w:rPr>
      </w:pPr>
      <w:r w:rsidRPr="000C054B">
        <w:rPr>
          <w:rFonts w:ascii="Arial" w:hAnsi="Arial" w:cs="Arial"/>
        </w:rPr>
        <w:t xml:space="preserve">In addition to her dedication to Dominican University and the Sisters of Saint Dominic, Sr. Mary Eileen is active in </w:t>
      </w:r>
      <w:r w:rsidR="00EE7CB8">
        <w:rPr>
          <w:rFonts w:ascii="Arial" w:hAnsi="Arial" w:cs="Arial"/>
        </w:rPr>
        <w:t>the</w:t>
      </w:r>
      <w:r w:rsidRPr="000C054B">
        <w:rPr>
          <w:rFonts w:ascii="Arial" w:hAnsi="Arial" w:cs="Arial"/>
        </w:rPr>
        <w:t xml:space="preserve"> local, regional, and national </w:t>
      </w:r>
      <w:r w:rsidR="00801E21">
        <w:rPr>
          <w:rFonts w:ascii="Arial" w:hAnsi="Arial" w:cs="Arial"/>
        </w:rPr>
        <w:t>organizations.</w:t>
      </w:r>
      <w:r w:rsidRPr="000C054B">
        <w:rPr>
          <w:rFonts w:ascii="Arial" w:hAnsi="Arial" w:cs="Arial"/>
        </w:rPr>
        <w:t xml:space="preserve"> Some of her involvements include</w:t>
      </w:r>
      <w:r w:rsidR="00794DF2">
        <w:rPr>
          <w:rFonts w:ascii="Arial" w:hAnsi="Arial" w:cs="Arial"/>
        </w:rPr>
        <w:t xml:space="preserve"> the</w:t>
      </w:r>
      <w:r w:rsidRPr="000C054B">
        <w:rPr>
          <w:rFonts w:ascii="Arial" w:hAnsi="Arial" w:cs="Arial"/>
        </w:rPr>
        <w:t xml:space="preserve"> Helen Hayes Advisory Board, Caldwell University Board of Trustees, Rockland Business Association Board of Directors, Council of Independent Colleges Board, The Commission of Independent Colleges and Universities Board, Central Atlantic Collegiate Conference President’s Counci</w:t>
      </w:r>
      <w:r w:rsidR="002F1287">
        <w:rPr>
          <w:rFonts w:ascii="Arial" w:hAnsi="Arial" w:cs="Arial"/>
        </w:rPr>
        <w:t>l,</w:t>
      </w:r>
      <w:r w:rsidRPr="000C054B">
        <w:rPr>
          <w:rFonts w:ascii="Arial" w:hAnsi="Arial" w:cs="Arial"/>
        </w:rPr>
        <w:t xml:space="preserve"> Dominican Higher Education Council, and Lower Hudson Valley Catholic Colleges and Universities Consortium.</w:t>
      </w:r>
      <w:r w:rsidR="00EE7CB8">
        <w:rPr>
          <w:rFonts w:ascii="Arial" w:hAnsi="Arial" w:cs="Arial"/>
        </w:rPr>
        <w:t xml:space="preserve"> She</w:t>
      </w:r>
      <w:r w:rsidRPr="000C054B">
        <w:rPr>
          <w:rFonts w:ascii="Arial" w:hAnsi="Arial" w:cs="Arial"/>
        </w:rPr>
        <w:t xml:space="preserve"> also participates in the Association of Catholic Colleges and Universities, and the National Association of Independe</w:t>
      </w:r>
      <w:r w:rsidR="00801E21">
        <w:rPr>
          <w:rFonts w:ascii="Arial" w:hAnsi="Arial" w:cs="Arial"/>
        </w:rPr>
        <w:t>nt</w:t>
      </w:r>
      <w:r w:rsidRPr="000C054B">
        <w:rPr>
          <w:rFonts w:ascii="Arial" w:hAnsi="Arial" w:cs="Arial"/>
        </w:rPr>
        <w:t xml:space="preserve"> Colleges and Universities. </w:t>
      </w:r>
    </w:p>
    <w:p w14:paraId="75F9F477" w14:textId="77777777" w:rsidR="00EE7CB8" w:rsidRDefault="00EE7CB8" w:rsidP="00736F07">
      <w:pPr>
        <w:contextualSpacing/>
        <w:jc w:val="both"/>
        <w:rPr>
          <w:rFonts w:ascii="Arial" w:hAnsi="Arial" w:cs="Arial"/>
        </w:rPr>
      </w:pPr>
    </w:p>
    <w:p w14:paraId="7A6937BA" w14:textId="557C5E87" w:rsidR="000C054B" w:rsidRPr="000C054B" w:rsidRDefault="00EE7CB8" w:rsidP="00736F07">
      <w:pPr>
        <w:contextualSpacing/>
        <w:jc w:val="both"/>
        <w:rPr>
          <w:rFonts w:ascii="Arial" w:hAnsi="Arial" w:cs="Arial"/>
        </w:rPr>
      </w:pPr>
      <w:r>
        <w:rPr>
          <w:rFonts w:ascii="Arial" w:hAnsi="Arial" w:cs="Arial"/>
        </w:rPr>
        <w:t xml:space="preserve">Sr. Mary Eileen is </w:t>
      </w:r>
      <w:r w:rsidR="000C054B">
        <w:rPr>
          <w:rFonts w:ascii="Arial" w:hAnsi="Arial" w:cs="Arial"/>
        </w:rPr>
        <w:t xml:space="preserve">one of five individuals to serve as President of Dominican </w:t>
      </w:r>
      <w:r w:rsidR="002F1287">
        <w:rPr>
          <w:rFonts w:ascii="Arial" w:hAnsi="Arial" w:cs="Arial"/>
        </w:rPr>
        <w:t>College/</w:t>
      </w:r>
      <w:r w:rsidR="000C054B">
        <w:rPr>
          <w:rFonts w:ascii="Arial" w:hAnsi="Arial" w:cs="Arial"/>
        </w:rPr>
        <w:t xml:space="preserve">University, and the longest-serving President in its 70-year history.  </w:t>
      </w:r>
      <w:r w:rsidR="000C054B" w:rsidRPr="000C054B">
        <w:rPr>
          <w:rFonts w:ascii="Arial" w:hAnsi="Arial" w:cs="Arial"/>
        </w:rPr>
        <w:t>Dominican University</w:t>
      </w:r>
      <w:r>
        <w:rPr>
          <w:rFonts w:ascii="Arial" w:hAnsi="Arial" w:cs="Arial"/>
        </w:rPr>
        <w:t xml:space="preserve"> New York</w:t>
      </w:r>
      <w:r w:rsidR="000C054B" w:rsidRPr="000C054B">
        <w:rPr>
          <w:rFonts w:ascii="Arial" w:hAnsi="Arial" w:cs="Arial"/>
        </w:rPr>
        <w:t xml:space="preserve"> currently serves approximately 1,</w:t>
      </w:r>
      <w:r w:rsidR="000C054B">
        <w:rPr>
          <w:rFonts w:ascii="Arial" w:hAnsi="Arial" w:cs="Arial"/>
        </w:rPr>
        <w:t>5</w:t>
      </w:r>
      <w:r w:rsidR="000C054B" w:rsidRPr="000C054B">
        <w:rPr>
          <w:rFonts w:ascii="Arial" w:hAnsi="Arial" w:cs="Arial"/>
        </w:rPr>
        <w:t>00 students offering undergraduate programs</w:t>
      </w:r>
      <w:r w:rsidR="002F1287">
        <w:rPr>
          <w:rFonts w:ascii="Arial" w:hAnsi="Arial" w:cs="Arial"/>
        </w:rPr>
        <w:t xml:space="preserve">, </w:t>
      </w:r>
      <w:r w:rsidR="000C054B" w:rsidRPr="000C054B">
        <w:rPr>
          <w:rFonts w:ascii="Arial" w:hAnsi="Arial" w:cs="Arial"/>
        </w:rPr>
        <w:t>master’s programs in teacher education, occupational therapy, nursing, business</w:t>
      </w:r>
      <w:r w:rsidR="000D7BA4">
        <w:rPr>
          <w:rFonts w:ascii="Arial" w:hAnsi="Arial" w:cs="Arial"/>
        </w:rPr>
        <w:t xml:space="preserve">, and organizational leadership and communication, </w:t>
      </w:r>
      <w:r w:rsidR="000C054B" w:rsidRPr="000C054B">
        <w:rPr>
          <w:rFonts w:ascii="Arial" w:hAnsi="Arial" w:cs="Arial"/>
        </w:rPr>
        <w:t xml:space="preserve"> as well as doctoral programs in physical therapy and nursing.</w:t>
      </w:r>
    </w:p>
    <w:p w14:paraId="6AF9B405" w14:textId="77777777" w:rsidR="00736F07" w:rsidRDefault="000C054B" w:rsidP="00FC44E7">
      <w:pPr>
        <w:spacing w:line="360" w:lineRule="auto"/>
        <w:jc w:val="both"/>
        <w:rPr>
          <w:rFonts w:ascii="Arial" w:hAnsi="Arial" w:cs="Arial"/>
        </w:rPr>
      </w:pPr>
      <w:r>
        <w:rPr>
          <w:rFonts w:ascii="Arial" w:hAnsi="Arial" w:cs="Arial"/>
        </w:rPr>
        <w:t xml:space="preserve">                                                             </w:t>
      </w:r>
    </w:p>
    <w:p w14:paraId="209215D0" w14:textId="6A918EDB" w:rsidR="00B1700E" w:rsidRPr="00B1700E" w:rsidRDefault="000C054B" w:rsidP="00736F07">
      <w:pPr>
        <w:spacing w:line="360" w:lineRule="auto"/>
        <w:jc w:val="center"/>
        <w:rPr>
          <w:rStyle w:val="Hyperlink"/>
          <w:color w:val="auto"/>
          <w:u w:val="none"/>
        </w:rPr>
      </w:pPr>
      <w:r>
        <w:rPr>
          <w:rFonts w:ascii="Arial" w:hAnsi="Arial" w:cs="Arial"/>
        </w:rPr>
        <w:t># # #</w:t>
      </w:r>
      <w:bookmarkEnd w:id="0"/>
    </w:p>
    <w:sectPr w:rsidR="00B1700E" w:rsidRPr="00B1700E" w:rsidSect="002E2D5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4E767" w14:textId="77777777" w:rsidR="00BE62F9" w:rsidRDefault="00BE62F9" w:rsidP="009162AE">
      <w:pPr>
        <w:spacing w:after="0" w:line="240" w:lineRule="auto"/>
      </w:pPr>
      <w:r>
        <w:separator/>
      </w:r>
    </w:p>
  </w:endnote>
  <w:endnote w:type="continuationSeparator" w:id="0">
    <w:p w14:paraId="6DE6AB4A" w14:textId="77777777" w:rsidR="00BE62F9" w:rsidRDefault="00BE62F9" w:rsidP="0091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Corbel"/>
    <w:charset w:val="00"/>
    <w:family w:val="swiss"/>
    <w:pitch w:val="variable"/>
    <w:sig w:usb0="00000001" w:usb1="00000001" w:usb2="00000000" w:usb3="00000000" w:csb0="0000019F" w:csb1="00000000"/>
  </w:font>
  <w:font w:name="ProximaNova-Black">
    <w:panose1 w:val="00000000000000000000"/>
    <w:charset w:val="00"/>
    <w:family w:val="swiss"/>
    <w:notTrueType/>
    <w:pitch w:val="default"/>
    <w:sig w:usb0="00000003" w:usb1="00000000" w:usb2="00000000" w:usb3="00000000" w:csb0="00000001" w:csb1="00000000"/>
  </w:font>
  <w:font w:name="ProximaNova-Regular">
    <w:panose1 w:val="00000000000000000000"/>
    <w:charset w:val="00"/>
    <w:family w:val="swiss"/>
    <w:notTrueType/>
    <w:pitch w:val="default"/>
    <w:sig w:usb0="00000003" w:usb1="00000000" w:usb2="00000000" w:usb3="00000000" w:csb0="00000001" w:csb1="00000000"/>
  </w:font>
  <w:font w:name="ProximaNov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01E01" w14:textId="77777777" w:rsidR="00A41A1D" w:rsidRDefault="00A41A1D" w:rsidP="00A41A1D">
    <w:pPr>
      <w:pStyle w:val="Footer"/>
      <w:tabs>
        <w:tab w:val="clear" w:pos="4680"/>
        <w:tab w:val="clear" w:pos="9360"/>
        <w:tab w:val="left" w:pos="3225"/>
      </w:tabs>
    </w:pPr>
    <w:r>
      <w:rPr>
        <w:noProof/>
      </w:rPr>
      <mc:AlternateContent>
        <mc:Choice Requires="wps">
          <w:drawing>
            <wp:anchor distT="0" distB="0" distL="114300" distR="114300" simplePos="0" relativeHeight="251662336" behindDoc="0" locked="0" layoutInCell="1" allowOverlap="1" wp14:anchorId="27701E09" wp14:editId="27701E0A">
              <wp:simplePos x="0" y="0"/>
              <wp:positionH relativeFrom="column">
                <wp:posOffset>-95885</wp:posOffset>
              </wp:positionH>
              <wp:positionV relativeFrom="paragraph">
                <wp:posOffset>3810</wp:posOffset>
              </wp:positionV>
              <wp:extent cx="6400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400800" cy="0"/>
                      </a:xfrm>
                      <a:prstGeom prst="line">
                        <a:avLst/>
                      </a:prstGeom>
                      <a:ln>
                        <a:solidFill>
                          <a:srgbClr val="AC1E2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B9D3BF"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5pt,.3pt" to="496.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" strokecolor="#ac1e2d"/>
          </w:pict>
        </mc:Fallback>
      </mc:AlternateContent>
    </w:r>
    <w:r>
      <w:tab/>
    </w:r>
  </w:p>
  <w:p w14:paraId="27701E02" w14:textId="25C95F0E" w:rsidR="00A41A1D" w:rsidRPr="00A41A1D" w:rsidRDefault="00A41A1D" w:rsidP="00A41A1D">
    <w:pPr>
      <w:pStyle w:val="Footer"/>
      <w:tabs>
        <w:tab w:val="clear" w:pos="4680"/>
        <w:tab w:val="clear" w:pos="9360"/>
        <w:tab w:val="left" w:pos="3225"/>
      </w:tabs>
      <w:jc w:val="center"/>
      <w:rPr>
        <w:rFonts w:ascii="Proxima Nova" w:hAnsi="Proxima Nova"/>
        <w:sz w:val="20"/>
        <w:szCs w:val="20"/>
      </w:rPr>
    </w:pPr>
    <w:r w:rsidRPr="00A41A1D">
      <w:rPr>
        <w:rFonts w:ascii="Proxima Nova" w:hAnsi="Proxima Nova" w:cs="ProximaNova-Black"/>
        <w:sz w:val="20"/>
        <w:szCs w:val="20"/>
        <w:lang w:bidi="he-IL"/>
      </w:rPr>
      <w:t xml:space="preserve">T: </w:t>
    </w:r>
    <w:r w:rsidRPr="00A41A1D">
      <w:rPr>
        <w:rFonts w:ascii="Proxima Nova" w:hAnsi="Proxima Nova" w:cs="ProximaNova-Regular"/>
        <w:sz w:val="20"/>
        <w:szCs w:val="20"/>
        <w:lang w:bidi="he-IL"/>
      </w:rPr>
      <w:t xml:space="preserve">845-359-7800 | </w:t>
    </w:r>
    <w:r w:rsidRPr="00A41A1D">
      <w:rPr>
        <w:rFonts w:ascii="Proxima Nova" w:hAnsi="Proxima Nova" w:cs="ProximaNova-Black"/>
        <w:sz w:val="20"/>
        <w:szCs w:val="20"/>
        <w:lang w:bidi="he-IL"/>
      </w:rPr>
      <w:t xml:space="preserve">F: </w:t>
    </w:r>
    <w:r w:rsidRPr="00A41A1D">
      <w:rPr>
        <w:rFonts w:ascii="Proxima Nova" w:hAnsi="Proxima Nova" w:cs="ProximaNova-Regular"/>
        <w:sz w:val="20"/>
        <w:szCs w:val="20"/>
        <w:lang w:bidi="he-IL"/>
      </w:rPr>
      <w:t xml:space="preserve">845-359-7988 | 470 Western Highway | Orangeburg, New York 10962 | </w:t>
    </w:r>
    <w:r w:rsidRPr="006D5FBD">
      <w:rPr>
        <w:rFonts w:ascii="Proxima Nova" w:hAnsi="Proxima Nova" w:cs="ProximaNova-Bold"/>
        <w:bCs/>
        <w:sz w:val="20"/>
        <w:szCs w:val="20"/>
        <w:lang w:bidi="he-IL"/>
      </w:rPr>
      <w:t>www.</w:t>
    </w:r>
    <w:r w:rsidR="006D5FBD" w:rsidRPr="006D5FBD">
      <w:rPr>
        <w:rFonts w:ascii="Proxima Nova" w:hAnsi="Proxima Nova" w:cs="ProximaNova-Bold"/>
        <w:bCs/>
        <w:sz w:val="20"/>
        <w:szCs w:val="20"/>
        <w:lang w:bidi="he-IL"/>
      </w:rPr>
      <w:t>duny.edu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3D79F" w14:textId="77777777" w:rsidR="00BE62F9" w:rsidRDefault="00BE62F9" w:rsidP="009162AE">
      <w:pPr>
        <w:spacing w:after="0" w:line="240" w:lineRule="auto"/>
      </w:pPr>
      <w:r>
        <w:separator/>
      </w:r>
    </w:p>
  </w:footnote>
  <w:footnote w:type="continuationSeparator" w:id="0">
    <w:p w14:paraId="753258CB" w14:textId="77777777" w:rsidR="00BE62F9" w:rsidRDefault="00BE62F9" w:rsidP="00916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01E00" w14:textId="77777777" w:rsidR="00A41A1D" w:rsidRDefault="00A41A1D">
    <w:pPr>
      <w:pStyle w:val="Header"/>
    </w:pPr>
    <w:r>
      <w:rPr>
        <w:noProof/>
      </w:rPr>
      <mc:AlternateContent>
        <mc:Choice Requires="wps">
          <w:drawing>
            <wp:anchor distT="45720" distB="45720" distL="114300" distR="114300" simplePos="0" relativeHeight="251661312" behindDoc="0" locked="0" layoutInCell="1" allowOverlap="1" wp14:anchorId="27701E03" wp14:editId="27701E04">
              <wp:simplePos x="0" y="0"/>
              <wp:positionH relativeFrom="column">
                <wp:posOffset>1697355</wp:posOffset>
              </wp:positionH>
              <wp:positionV relativeFrom="paragraph">
                <wp:posOffset>97155</wp:posOffset>
              </wp:positionV>
              <wp:extent cx="2360930" cy="1404620"/>
              <wp:effectExtent l="0" t="0" r="2286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7701E0B" w14:textId="77777777" w:rsidR="00A41A1D" w:rsidRPr="00A41A1D" w:rsidRDefault="004007B0">
                          <w:pPr>
                            <w:rPr>
                              <w:rFonts w:ascii="Proxima Nova" w:hAnsi="Proxima Nova"/>
                            </w:rPr>
                          </w:pPr>
                          <w:r>
                            <w:rPr>
                              <w:rFonts w:ascii="Proxima Nova" w:hAnsi="Proxima Nova"/>
                            </w:rPr>
                            <w:t>NEWS RELEASE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7701E03" id="_x0000_t202" coordsize="21600,21600" o:spt="202" path="m,l,21600r21600,l21600,xe">
              <v:stroke joinstyle="miter"/>
              <v:path gradientshapeok="t" o:connecttype="rect"/>
            </v:shapetype>
            <v:shape id="Text Box 2" o:spid="_x0000_s1026" type="#_x0000_t202" style="position:absolute;margin-left:133.65pt;margin-top:7.6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" strokecolor="white [3212]">
              <v:textbox style="mso-fit-shape-to-text:t">
                <w:txbxContent>
                  <w:p w14:paraId="27701E0B" w14:textId="77777777" w:rsidR="00A41A1D" w:rsidRPr="00A41A1D" w:rsidRDefault="004007B0">
                    <w:pPr>
                      <w:rPr>
                        <w:rFonts w:ascii="Proxima Nova" w:hAnsi="Proxima Nova"/>
                      </w:rPr>
                    </w:pPr>
                    <w:r>
                      <w:rPr>
                        <w:rFonts w:ascii="Proxima Nova" w:hAnsi="Proxima Nova"/>
                      </w:rPr>
                      <w:t>NEWS RELEASE</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27701E05" wp14:editId="27701E06">
              <wp:simplePos x="0" y="0"/>
              <wp:positionH relativeFrom="column">
                <wp:posOffset>1590675</wp:posOffset>
              </wp:positionH>
              <wp:positionV relativeFrom="paragraph">
                <wp:posOffset>68581</wp:posOffset>
              </wp:positionV>
              <wp:extent cx="0" cy="38100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0" cy="381000"/>
                      </a:xfrm>
                      <a:prstGeom prst="line">
                        <a:avLst/>
                      </a:prstGeom>
                      <a:ln>
                        <a:solidFill>
                          <a:srgbClr val="AC1E2D"/>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795A86B5"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25pt,5.4pt" to="125.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" strokecolor="#ac1e2d"/>
          </w:pict>
        </mc:Fallback>
      </mc:AlternateContent>
    </w:r>
    <w:r>
      <w:rPr>
        <w:noProof/>
      </w:rPr>
      <w:drawing>
        <wp:inline distT="0" distB="0" distL="0" distR="0" wp14:anchorId="27701E07" wp14:editId="4E69F33F">
          <wp:extent cx="1499616" cy="545251"/>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9616" cy="545251"/>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F3BFC"/>
    <w:multiLevelType w:val="hybridMultilevel"/>
    <w:tmpl w:val="D20EE072"/>
    <w:lvl w:ilvl="0" w:tplc="73144A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253B6"/>
    <w:multiLevelType w:val="hybridMultilevel"/>
    <w:tmpl w:val="E440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7B5057"/>
    <w:multiLevelType w:val="multilevel"/>
    <w:tmpl w:val="A6906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953DD7"/>
    <w:multiLevelType w:val="hybridMultilevel"/>
    <w:tmpl w:val="36665984"/>
    <w:lvl w:ilvl="0" w:tplc="10C842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2AE"/>
    <w:rsid w:val="00014785"/>
    <w:rsid w:val="00033FFE"/>
    <w:rsid w:val="00041174"/>
    <w:rsid w:val="00054CAF"/>
    <w:rsid w:val="00063696"/>
    <w:rsid w:val="000638FF"/>
    <w:rsid w:val="00066F34"/>
    <w:rsid w:val="00081779"/>
    <w:rsid w:val="00091816"/>
    <w:rsid w:val="000B4CA6"/>
    <w:rsid w:val="000C054B"/>
    <w:rsid w:val="000C40E3"/>
    <w:rsid w:val="000D7BA4"/>
    <w:rsid w:val="000E2953"/>
    <w:rsid w:val="00134B94"/>
    <w:rsid w:val="00134FB5"/>
    <w:rsid w:val="0018103D"/>
    <w:rsid w:val="00191794"/>
    <w:rsid w:val="001D22EC"/>
    <w:rsid w:val="00210193"/>
    <w:rsid w:val="0022295C"/>
    <w:rsid w:val="00224DC9"/>
    <w:rsid w:val="0023546D"/>
    <w:rsid w:val="0028469F"/>
    <w:rsid w:val="00294ABD"/>
    <w:rsid w:val="00296EC6"/>
    <w:rsid w:val="002A653B"/>
    <w:rsid w:val="002B2D45"/>
    <w:rsid w:val="002C748A"/>
    <w:rsid w:val="002E2D5F"/>
    <w:rsid w:val="002F1287"/>
    <w:rsid w:val="00314B84"/>
    <w:rsid w:val="00315904"/>
    <w:rsid w:val="0037546F"/>
    <w:rsid w:val="00382C77"/>
    <w:rsid w:val="00391BBB"/>
    <w:rsid w:val="003A4BB1"/>
    <w:rsid w:val="003D2EC4"/>
    <w:rsid w:val="003E7FF4"/>
    <w:rsid w:val="004007B0"/>
    <w:rsid w:val="00410703"/>
    <w:rsid w:val="0041345F"/>
    <w:rsid w:val="00441F5F"/>
    <w:rsid w:val="00445EFC"/>
    <w:rsid w:val="00466C20"/>
    <w:rsid w:val="00470F9E"/>
    <w:rsid w:val="00471808"/>
    <w:rsid w:val="0048164F"/>
    <w:rsid w:val="004A692B"/>
    <w:rsid w:val="00511580"/>
    <w:rsid w:val="00520D5A"/>
    <w:rsid w:val="00541C02"/>
    <w:rsid w:val="005447ED"/>
    <w:rsid w:val="0056154A"/>
    <w:rsid w:val="00562D55"/>
    <w:rsid w:val="005A3092"/>
    <w:rsid w:val="005E324F"/>
    <w:rsid w:val="00643A7F"/>
    <w:rsid w:val="00651CCF"/>
    <w:rsid w:val="00681E2C"/>
    <w:rsid w:val="0068504C"/>
    <w:rsid w:val="00693869"/>
    <w:rsid w:val="00695FAF"/>
    <w:rsid w:val="006A38A4"/>
    <w:rsid w:val="006C71BF"/>
    <w:rsid w:val="006C7827"/>
    <w:rsid w:val="006D5FBD"/>
    <w:rsid w:val="006F1FC1"/>
    <w:rsid w:val="006F40AE"/>
    <w:rsid w:val="006F7A80"/>
    <w:rsid w:val="00707011"/>
    <w:rsid w:val="00722D4E"/>
    <w:rsid w:val="00736F07"/>
    <w:rsid w:val="00753A6D"/>
    <w:rsid w:val="00774173"/>
    <w:rsid w:val="007823D4"/>
    <w:rsid w:val="00794DF2"/>
    <w:rsid w:val="007A2D1D"/>
    <w:rsid w:val="007A3EE7"/>
    <w:rsid w:val="007E42C5"/>
    <w:rsid w:val="007F209E"/>
    <w:rsid w:val="007F389B"/>
    <w:rsid w:val="00801E21"/>
    <w:rsid w:val="00811C21"/>
    <w:rsid w:val="00813BA7"/>
    <w:rsid w:val="00816450"/>
    <w:rsid w:val="00836075"/>
    <w:rsid w:val="00857587"/>
    <w:rsid w:val="008926DF"/>
    <w:rsid w:val="008C0892"/>
    <w:rsid w:val="008D6218"/>
    <w:rsid w:val="008E50D7"/>
    <w:rsid w:val="00904912"/>
    <w:rsid w:val="009078BE"/>
    <w:rsid w:val="009162AE"/>
    <w:rsid w:val="009279A3"/>
    <w:rsid w:val="00937F6A"/>
    <w:rsid w:val="009640F7"/>
    <w:rsid w:val="009A1AB4"/>
    <w:rsid w:val="009A276E"/>
    <w:rsid w:val="009B16F2"/>
    <w:rsid w:val="009B1727"/>
    <w:rsid w:val="00A41A1D"/>
    <w:rsid w:val="00A73EA3"/>
    <w:rsid w:val="00A84B01"/>
    <w:rsid w:val="00A90CE4"/>
    <w:rsid w:val="00AF674F"/>
    <w:rsid w:val="00B063E7"/>
    <w:rsid w:val="00B12472"/>
    <w:rsid w:val="00B1700E"/>
    <w:rsid w:val="00B25201"/>
    <w:rsid w:val="00B32F6F"/>
    <w:rsid w:val="00B670CC"/>
    <w:rsid w:val="00B73355"/>
    <w:rsid w:val="00B74F1E"/>
    <w:rsid w:val="00BB0B1C"/>
    <w:rsid w:val="00BD3438"/>
    <w:rsid w:val="00BE62F9"/>
    <w:rsid w:val="00BE70C0"/>
    <w:rsid w:val="00C26A2D"/>
    <w:rsid w:val="00C44D79"/>
    <w:rsid w:val="00C81387"/>
    <w:rsid w:val="00CA1BDF"/>
    <w:rsid w:val="00CC1928"/>
    <w:rsid w:val="00CC3415"/>
    <w:rsid w:val="00D025E0"/>
    <w:rsid w:val="00D07769"/>
    <w:rsid w:val="00D25CD8"/>
    <w:rsid w:val="00D546CB"/>
    <w:rsid w:val="00D71676"/>
    <w:rsid w:val="00D96ECB"/>
    <w:rsid w:val="00DA27F5"/>
    <w:rsid w:val="00DB5B4C"/>
    <w:rsid w:val="00DD2461"/>
    <w:rsid w:val="00DD6DD5"/>
    <w:rsid w:val="00E7586D"/>
    <w:rsid w:val="00E8142F"/>
    <w:rsid w:val="00EA7B4F"/>
    <w:rsid w:val="00EE7CB8"/>
    <w:rsid w:val="00F30890"/>
    <w:rsid w:val="00F760E4"/>
    <w:rsid w:val="00F96FC7"/>
    <w:rsid w:val="00FC44E7"/>
    <w:rsid w:val="00FC61CE"/>
    <w:rsid w:val="00FE3F16"/>
    <w:rsid w:val="00FE69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7701DF6"/>
  <w15:chartTrackingRefBased/>
  <w15:docId w15:val="{A0DACEB1-7B17-42D4-9D17-F70783760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2AE"/>
  </w:style>
  <w:style w:type="paragraph" w:styleId="Footer">
    <w:name w:val="footer"/>
    <w:basedOn w:val="Normal"/>
    <w:link w:val="FooterChar"/>
    <w:uiPriority w:val="99"/>
    <w:unhideWhenUsed/>
    <w:rsid w:val="00916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2AE"/>
  </w:style>
  <w:style w:type="character" w:styleId="Hyperlink">
    <w:name w:val="Hyperlink"/>
    <w:basedOn w:val="DefaultParagraphFont"/>
    <w:uiPriority w:val="99"/>
    <w:unhideWhenUsed/>
    <w:rsid w:val="006C7827"/>
    <w:rPr>
      <w:color w:val="0000FF" w:themeColor="hyperlink"/>
      <w:u w:val="single"/>
    </w:rPr>
  </w:style>
  <w:style w:type="paragraph" w:styleId="NormalWeb">
    <w:name w:val="Normal (Web)"/>
    <w:basedOn w:val="Normal"/>
    <w:uiPriority w:val="99"/>
    <w:semiHidden/>
    <w:unhideWhenUsed/>
    <w:rsid w:val="00DA27F5"/>
    <w:pPr>
      <w:spacing w:before="100" w:beforeAutospacing="1" w:after="100" w:afterAutospacing="1" w:line="240" w:lineRule="auto"/>
    </w:pPr>
    <w:rPr>
      <w:rFonts w:eastAsia="Times New Roman"/>
    </w:rPr>
  </w:style>
  <w:style w:type="paragraph" w:styleId="BalloonText">
    <w:name w:val="Balloon Text"/>
    <w:basedOn w:val="Normal"/>
    <w:link w:val="BalloonTextChar"/>
    <w:uiPriority w:val="99"/>
    <w:semiHidden/>
    <w:unhideWhenUsed/>
    <w:rsid w:val="00DA27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7F5"/>
    <w:rPr>
      <w:rFonts w:ascii="Segoe UI" w:hAnsi="Segoe UI" w:cs="Segoe UI"/>
      <w:sz w:val="18"/>
      <w:szCs w:val="18"/>
    </w:rPr>
  </w:style>
  <w:style w:type="paragraph" w:styleId="ListParagraph">
    <w:name w:val="List Paragraph"/>
    <w:basedOn w:val="Normal"/>
    <w:uiPriority w:val="34"/>
    <w:qFormat/>
    <w:rsid w:val="00C26A2D"/>
    <w:pPr>
      <w:ind w:left="720"/>
      <w:contextualSpacing/>
    </w:pPr>
  </w:style>
  <w:style w:type="character" w:styleId="UnresolvedMention">
    <w:name w:val="Unresolved Mention"/>
    <w:basedOn w:val="DefaultParagraphFont"/>
    <w:uiPriority w:val="99"/>
    <w:semiHidden/>
    <w:unhideWhenUsed/>
    <w:rsid w:val="00DD6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38005">
      <w:bodyDiv w:val="1"/>
      <w:marLeft w:val="0"/>
      <w:marRight w:val="0"/>
      <w:marTop w:val="0"/>
      <w:marBottom w:val="0"/>
      <w:divBdr>
        <w:top w:val="none" w:sz="0" w:space="0" w:color="auto"/>
        <w:left w:val="none" w:sz="0" w:space="0" w:color="auto"/>
        <w:bottom w:val="none" w:sz="0" w:space="0" w:color="auto"/>
        <w:right w:val="none" w:sz="0" w:space="0" w:color="auto"/>
      </w:divBdr>
    </w:div>
    <w:div w:id="794449363">
      <w:bodyDiv w:val="1"/>
      <w:marLeft w:val="0"/>
      <w:marRight w:val="0"/>
      <w:marTop w:val="0"/>
      <w:marBottom w:val="0"/>
      <w:divBdr>
        <w:top w:val="none" w:sz="0" w:space="0" w:color="auto"/>
        <w:left w:val="none" w:sz="0" w:space="0" w:color="auto"/>
        <w:bottom w:val="none" w:sz="0" w:space="0" w:color="auto"/>
        <w:right w:val="none" w:sz="0" w:space="0" w:color="auto"/>
      </w:divBdr>
    </w:div>
    <w:div w:id="867988425">
      <w:bodyDiv w:val="1"/>
      <w:marLeft w:val="0"/>
      <w:marRight w:val="0"/>
      <w:marTop w:val="0"/>
      <w:marBottom w:val="0"/>
      <w:divBdr>
        <w:top w:val="none" w:sz="0" w:space="0" w:color="auto"/>
        <w:left w:val="none" w:sz="0" w:space="0" w:color="auto"/>
        <w:bottom w:val="none" w:sz="0" w:space="0" w:color="auto"/>
        <w:right w:val="none" w:sz="0" w:space="0" w:color="auto"/>
      </w:divBdr>
    </w:div>
    <w:div w:id="130600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san.cerra@duny.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eb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C0DB93F4B1D34C924FA06B06E4C7B4" ma:contentTypeVersion="16" ma:contentTypeDescription="Create a new document." ma:contentTypeScope="" ma:versionID="d6f94df591d0af2c149167c5a3abbe29">
  <xsd:schema xmlns:xsd="http://www.w3.org/2001/XMLSchema" xmlns:xs="http://www.w3.org/2001/XMLSchema" xmlns:p="http://schemas.microsoft.com/office/2006/metadata/properties" xmlns:ns3="5bef6318-5058-4888-acf1-45eb2e63f89e" xmlns:ns4="bf88940b-353b-4b12-9a1a-f9e8444a1e02" targetNamespace="http://schemas.microsoft.com/office/2006/metadata/properties" ma:root="true" ma:fieldsID="4914717e3beb274a2ce20bcbbb2b80aa" ns3:_="" ns4:_="">
    <xsd:import namespace="5bef6318-5058-4888-acf1-45eb2e63f89e"/>
    <xsd:import namespace="bf88940b-353b-4b12-9a1a-f9e8444a1e0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f6318-5058-4888-acf1-45eb2e63f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88940b-353b-4b12-9a1a-f9e8444a1e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bef6318-5058-4888-acf1-45eb2e63f8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45CE7-6292-4788-8975-114EDF578DE2}">
  <ds:schemaRefs>
    <ds:schemaRef ds:uri="http://schemas.microsoft.com/sharepoint/v3/contenttype/forms"/>
  </ds:schemaRefs>
</ds:datastoreItem>
</file>

<file path=customXml/itemProps2.xml><?xml version="1.0" encoding="utf-8"?>
<ds:datastoreItem xmlns:ds="http://schemas.openxmlformats.org/officeDocument/2006/customXml" ds:itemID="{56DB3799-A4BB-4260-AE60-1F1FD93AD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f6318-5058-4888-acf1-45eb2e63f89e"/>
    <ds:schemaRef ds:uri="bf88940b-353b-4b12-9a1a-f9e8444a1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ABF066-8FD1-4FC7-8A07-A08BC1F3C626}">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bf88940b-353b-4b12-9a1a-f9e8444a1e02"/>
    <ds:schemaRef ds:uri="http://purl.org/dc/elements/1.1/"/>
    <ds:schemaRef ds:uri="http://purl.org/dc/dcmitype/"/>
    <ds:schemaRef ds:uri="http://schemas.microsoft.com/office/infopath/2007/PartnerControls"/>
    <ds:schemaRef ds:uri="5bef6318-5058-4888-acf1-45eb2e63f89e"/>
    <ds:schemaRef ds:uri="http://purl.org/dc/terms/"/>
  </ds:schemaRefs>
</ds:datastoreItem>
</file>

<file path=customXml/itemProps4.xml><?xml version="1.0" encoding="utf-8"?>
<ds:datastoreItem xmlns:ds="http://schemas.openxmlformats.org/officeDocument/2006/customXml" ds:itemID="{6C33BC8B-3F76-41BB-85B1-BFDCBD2BF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Dominican College</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Fernandes</dc:creator>
  <cp:keywords/>
  <dc:description/>
  <cp:lastModifiedBy>Susan Cerra</cp:lastModifiedBy>
  <cp:revision>8</cp:revision>
  <cp:lastPrinted>2023-09-29T22:04:00Z</cp:lastPrinted>
  <dcterms:created xsi:type="dcterms:W3CDTF">2023-09-29T22:45:00Z</dcterms:created>
  <dcterms:modified xsi:type="dcterms:W3CDTF">2023-10-02T16:01:00Z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0x0101000AC0DB93F4B1D34C924FA06B06E4C7B4</vt:lpwstr>
  </property>
</Properties>
</file>